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11BC" w14:textId="77777777" w:rsidR="00D77786" w:rsidRDefault="00D77786"/>
    <w:p w14:paraId="5D7F11BD" w14:textId="77777777" w:rsidR="00D77786" w:rsidRDefault="00000000">
      <w:r>
        <w:t>Steven Michaels is currently serving as the Vice President of Technology Services at Salt Lake City, Utah based Intermountain Healthcare.</w:t>
      </w:r>
    </w:p>
    <w:p w14:paraId="5D7F11BE" w14:textId="77777777" w:rsidR="00D77786" w:rsidRDefault="00D77786"/>
    <w:p w14:paraId="5D7F11BF" w14:textId="77777777" w:rsidR="00D77786" w:rsidRDefault="00000000">
      <w:r>
        <w:t xml:space="preserve">Intermountain Healthcare is a team of more than 59,000 caregivers who serve the healthcare needs of people across the Intermountain West, primarily in Utah, Idaho, Colorado, Montana, and Nevada. Intermountain is an integrated, not-for-profit health system with clinics, a medical group, affiliate networks, hospitals, homecare, telehealth, health insurance plans, and other services, along with wholly owned subsidiaries including </w:t>
      </w:r>
      <w:proofErr w:type="spellStart"/>
      <w:r>
        <w:t>SelectHealth</w:t>
      </w:r>
      <w:proofErr w:type="spellEnd"/>
      <w:r>
        <w:t xml:space="preserve">, </w:t>
      </w:r>
      <w:proofErr w:type="spellStart"/>
      <w:r>
        <w:t>Saltzer</w:t>
      </w:r>
      <w:proofErr w:type="spellEnd"/>
      <w:r>
        <w:t xml:space="preserve"> Health, and Intermountain Healthcare in Nevada.</w:t>
      </w:r>
    </w:p>
    <w:p w14:paraId="5D7F11C0" w14:textId="77777777" w:rsidR="00D77786" w:rsidRDefault="00000000">
      <w:r>
        <w:t xml:space="preserve"> </w:t>
      </w:r>
    </w:p>
    <w:p w14:paraId="5D7F11C1" w14:textId="77777777" w:rsidR="00D77786" w:rsidRDefault="00000000">
      <w:r>
        <w:t xml:space="preserve">Steven is responsible for advancing technology strategies for Intermountain Healthcare, including growing and optimizing the organization </w:t>
      </w:r>
      <w:proofErr w:type="gramStart"/>
      <w:r>
        <w:t>through the use of</w:t>
      </w:r>
      <w:proofErr w:type="gramEnd"/>
      <w:r>
        <w:t xml:space="preserve"> digital and technological resources.</w:t>
      </w:r>
    </w:p>
    <w:p w14:paraId="5D7F11C2" w14:textId="77777777" w:rsidR="00D77786" w:rsidRDefault="00000000">
      <w:r>
        <w:t xml:space="preserve"> </w:t>
      </w:r>
    </w:p>
    <w:p w14:paraId="5D7F11C3" w14:textId="77777777" w:rsidR="00D77786" w:rsidRDefault="00000000">
      <w:r>
        <w:t>Steven has 25 years of senior-level experience in global IT leadership, organizational transformation, and strategic planning. He served Fortune 500 and non-profit organizations spanning from healthcare to supply chain, telecommunications and government.</w:t>
      </w:r>
    </w:p>
    <w:p w14:paraId="5D7F11C4" w14:textId="77777777" w:rsidR="00D77786" w:rsidRDefault="00000000">
      <w:r>
        <w:t xml:space="preserve"> </w:t>
      </w:r>
    </w:p>
    <w:p w14:paraId="5D7F11C5" w14:textId="0CE57FBC" w:rsidR="00D77786" w:rsidRDefault="00000000">
      <w:r>
        <w:t>Steven earned his MBA from the University of Phoenix, an Executive Leadership Certification with the University of Notre Dame</w:t>
      </w:r>
      <w:r w:rsidR="008D57F7">
        <w:t xml:space="preserve">, </w:t>
      </w:r>
      <w:r>
        <w:t>a Master Certificate in Six Sigma Black Belt with Villanova University</w:t>
      </w:r>
      <w:r w:rsidR="0072150C">
        <w:t xml:space="preserve">, and Customer </w:t>
      </w:r>
      <w:r w:rsidR="00615F67">
        <w:t>Experience</w:t>
      </w:r>
      <w:r w:rsidR="0072150C">
        <w:t xml:space="preserve"> Certification from George Washington University </w:t>
      </w:r>
      <w:r w:rsidR="00615F67">
        <w:t xml:space="preserve">where he serves as a Program Advisor. </w:t>
      </w:r>
      <w:r>
        <w:t>He received his BBA in CIS from Campbell University.</w:t>
      </w:r>
    </w:p>
    <w:p w14:paraId="5D7F11C6" w14:textId="77777777" w:rsidR="00D77786" w:rsidRDefault="00D77786"/>
    <w:sectPr w:rsidR="00D777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86"/>
    <w:rsid w:val="00615F67"/>
    <w:rsid w:val="0072150C"/>
    <w:rsid w:val="008D57F7"/>
    <w:rsid w:val="00D77786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11BC"/>
  <w15:docId w15:val="{0F628DF4-F0C7-1A49-A0AA-AAF678C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Fulsaas</dc:creator>
  <cp:lastModifiedBy>Ashley Fulsaas</cp:lastModifiedBy>
  <cp:revision>2</cp:revision>
  <dcterms:created xsi:type="dcterms:W3CDTF">2022-11-03T16:56:00Z</dcterms:created>
  <dcterms:modified xsi:type="dcterms:W3CDTF">2022-11-03T16:56:00Z</dcterms:modified>
</cp:coreProperties>
</file>